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227BAA" w14:textId="5DF01F34" w:rsidR="00730A25" w:rsidRPr="005B3923" w:rsidRDefault="00730A25" w:rsidP="00EF65F2">
      <w:pPr>
        <w:spacing w:line="276" w:lineRule="auto"/>
        <w:jc w:val="center"/>
        <w:rPr>
          <w:rFonts w:ascii="Arial" w:hAnsi="Arial" w:cs="Arial"/>
          <w:b/>
        </w:rPr>
      </w:pPr>
      <w:r w:rsidRPr="005B3923">
        <w:rPr>
          <w:rFonts w:ascii="Arial" w:hAnsi="Arial" w:cs="Arial"/>
          <w:b/>
        </w:rPr>
        <w:t>U</w:t>
      </w:r>
      <w:r w:rsidR="00FF4705" w:rsidRPr="005B3923">
        <w:rPr>
          <w:rFonts w:ascii="Arial" w:hAnsi="Arial" w:cs="Arial"/>
          <w:b/>
        </w:rPr>
        <w:t>chwała Nr</w:t>
      </w:r>
      <w:r w:rsidR="00B25B99">
        <w:rPr>
          <w:rFonts w:ascii="Arial" w:hAnsi="Arial" w:cs="Arial"/>
          <w:b/>
        </w:rPr>
        <w:t xml:space="preserve"> XX</w:t>
      </w:r>
      <w:r w:rsidR="00FF4705" w:rsidRPr="005B3923">
        <w:rPr>
          <w:rFonts w:ascii="Arial" w:hAnsi="Arial" w:cs="Arial"/>
          <w:b/>
        </w:rPr>
        <w:t>/</w:t>
      </w:r>
      <w:r w:rsidR="00B25B99">
        <w:rPr>
          <w:rFonts w:ascii="Arial" w:hAnsi="Arial" w:cs="Arial"/>
          <w:b/>
        </w:rPr>
        <w:t>120</w:t>
      </w:r>
      <w:r w:rsidR="00FF4705" w:rsidRPr="005B3923">
        <w:rPr>
          <w:rFonts w:ascii="Arial" w:hAnsi="Arial" w:cs="Arial"/>
          <w:b/>
        </w:rPr>
        <w:t>/16</w:t>
      </w:r>
    </w:p>
    <w:p w14:paraId="7DEEEFDC" w14:textId="77777777" w:rsidR="00730A25" w:rsidRPr="005B3923" w:rsidRDefault="00730A25" w:rsidP="00EF65F2">
      <w:pPr>
        <w:spacing w:line="276" w:lineRule="auto"/>
        <w:jc w:val="center"/>
        <w:rPr>
          <w:rFonts w:ascii="Arial" w:hAnsi="Arial" w:cs="Arial"/>
          <w:b/>
        </w:rPr>
      </w:pPr>
      <w:r w:rsidRPr="005B3923">
        <w:rPr>
          <w:rFonts w:ascii="Arial" w:hAnsi="Arial" w:cs="Arial"/>
          <w:b/>
        </w:rPr>
        <w:t>Rady Miejskiej w Wyśmierzycach</w:t>
      </w:r>
    </w:p>
    <w:p w14:paraId="5274D996" w14:textId="2D9C4963" w:rsidR="00730A25" w:rsidRPr="005B3923" w:rsidRDefault="00B25B99" w:rsidP="00EF65F2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 dnia 24 listopada 2016 roku.</w:t>
      </w:r>
    </w:p>
    <w:p w14:paraId="67CC2356" w14:textId="77777777" w:rsidR="00730A25" w:rsidRPr="005B3923" w:rsidRDefault="00730A25" w:rsidP="00EF65F2">
      <w:pPr>
        <w:spacing w:line="276" w:lineRule="auto"/>
        <w:jc w:val="center"/>
        <w:rPr>
          <w:rFonts w:ascii="Arial" w:hAnsi="Arial" w:cs="Arial"/>
          <w:b/>
        </w:rPr>
      </w:pPr>
      <w:r w:rsidRPr="005B3923">
        <w:rPr>
          <w:rFonts w:ascii="Arial" w:hAnsi="Arial" w:cs="Arial"/>
          <w:b/>
        </w:rPr>
        <w:t xml:space="preserve">w sprawie: </w:t>
      </w:r>
      <w:r w:rsidR="003C5366">
        <w:rPr>
          <w:rFonts w:ascii="Arial" w:hAnsi="Arial" w:cs="Arial"/>
          <w:b/>
        </w:rPr>
        <w:t xml:space="preserve">likwidacji </w:t>
      </w:r>
      <w:r w:rsidR="003C5366" w:rsidRPr="003C5366">
        <w:rPr>
          <w:rFonts w:ascii="Arial" w:hAnsi="Arial" w:cs="Arial"/>
          <w:b/>
        </w:rPr>
        <w:t>Miejsko-Gminnego Zespołu Ekonomiczno - Administracyjnego Szkół w Wyśmierzycach</w:t>
      </w:r>
    </w:p>
    <w:p w14:paraId="1D747DE6" w14:textId="77777777" w:rsidR="00730A25" w:rsidRPr="005B3923" w:rsidRDefault="00730A25" w:rsidP="00C75C32">
      <w:pPr>
        <w:spacing w:line="276" w:lineRule="auto"/>
        <w:jc w:val="both"/>
        <w:rPr>
          <w:rFonts w:ascii="Arial" w:hAnsi="Arial" w:cs="Arial"/>
        </w:rPr>
      </w:pPr>
    </w:p>
    <w:p w14:paraId="190EAA5D" w14:textId="72991BC3" w:rsidR="00730A25" w:rsidRPr="005B3923" w:rsidRDefault="00730A25" w:rsidP="00C75C32">
      <w:pPr>
        <w:spacing w:line="276" w:lineRule="auto"/>
        <w:jc w:val="both"/>
        <w:rPr>
          <w:rFonts w:ascii="Arial" w:hAnsi="Arial" w:cs="Arial"/>
        </w:rPr>
      </w:pPr>
      <w:r w:rsidRPr="005B3923">
        <w:rPr>
          <w:rFonts w:ascii="Arial" w:hAnsi="Arial" w:cs="Arial"/>
        </w:rPr>
        <w:tab/>
        <w:t xml:space="preserve">Na podstawie art. </w:t>
      </w:r>
      <w:r w:rsidR="003C5366">
        <w:rPr>
          <w:rFonts w:ascii="Arial" w:hAnsi="Arial" w:cs="Arial"/>
        </w:rPr>
        <w:t>18 ust. 2 pkt 9 lit. h</w:t>
      </w:r>
      <w:r w:rsidR="00A433A0" w:rsidRPr="00A433A0">
        <w:rPr>
          <w:rFonts w:ascii="Arial" w:hAnsi="Arial" w:cs="Arial"/>
        </w:rPr>
        <w:t xml:space="preserve"> </w:t>
      </w:r>
      <w:r w:rsidRPr="005B3923">
        <w:rPr>
          <w:rFonts w:ascii="Arial" w:hAnsi="Arial" w:cs="Arial"/>
        </w:rPr>
        <w:t xml:space="preserve">ustawy z dnia 8 marca 1990 r. o samorządzie gminnym </w:t>
      </w:r>
      <w:r w:rsidR="005D330B" w:rsidRPr="005B3923">
        <w:rPr>
          <w:rFonts w:ascii="Arial" w:hAnsi="Arial" w:cs="Arial"/>
        </w:rPr>
        <w:t>(Dz. U. z 2016 r. poz. 446</w:t>
      </w:r>
      <w:r w:rsidR="00B25B99">
        <w:rPr>
          <w:rFonts w:ascii="Arial" w:hAnsi="Arial" w:cs="Arial"/>
        </w:rPr>
        <w:t xml:space="preserve"> ze zm.</w:t>
      </w:r>
      <w:r w:rsidR="005D330B" w:rsidRPr="005B3923">
        <w:rPr>
          <w:rFonts w:ascii="Arial" w:hAnsi="Arial" w:cs="Arial"/>
        </w:rPr>
        <w:t>)</w:t>
      </w:r>
      <w:r w:rsidR="003C5366">
        <w:rPr>
          <w:rFonts w:ascii="Arial" w:hAnsi="Arial" w:cs="Arial"/>
        </w:rPr>
        <w:t xml:space="preserve"> oraz art. 12 ust. 1 pkt 2</w:t>
      </w:r>
      <w:r w:rsidR="00DD051E">
        <w:rPr>
          <w:rFonts w:ascii="Arial" w:hAnsi="Arial" w:cs="Arial"/>
        </w:rPr>
        <w:t>, ust. 4 pkt 2 ustawy z dnia 27 </w:t>
      </w:r>
      <w:r w:rsidR="003C5366">
        <w:rPr>
          <w:rFonts w:ascii="Arial" w:hAnsi="Arial" w:cs="Arial"/>
        </w:rPr>
        <w:t>sierpnia 2009r. o finan</w:t>
      </w:r>
      <w:r w:rsidR="008F010F">
        <w:rPr>
          <w:rFonts w:ascii="Arial" w:hAnsi="Arial" w:cs="Arial"/>
        </w:rPr>
        <w:t xml:space="preserve">sach publicznych (t.j. Dz. U. </w:t>
      </w:r>
      <w:r w:rsidR="00B25B99">
        <w:rPr>
          <w:rFonts w:ascii="Arial" w:hAnsi="Arial" w:cs="Arial"/>
        </w:rPr>
        <w:t>2016 r. poz. 1870</w:t>
      </w:r>
      <w:r w:rsidR="008F010F">
        <w:rPr>
          <w:rFonts w:ascii="Arial" w:hAnsi="Arial" w:cs="Arial"/>
        </w:rPr>
        <w:t>)</w:t>
      </w:r>
      <w:r w:rsidR="005D330B" w:rsidRPr="005B3923">
        <w:rPr>
          <w:rFonts w:ascii="Arial" w:hAnsi="Arial" w:cs="Arial"/>
        </w:rPr>
        <w:t xml:space="preserve">, </w:t>
      </w:r>
      <w:r w:rsidRPr="005B3923">
        <w:rPr>
          <w:rFonts w:ascii="Arial" w:hAnsi="Arial" w:cs="Arial"/>
        </w:rPr>
        <w:t>Rada Miejska w</w:t>
      </w:r>
      <w:r w:rsidR="00D211FD">
        <w:rPr>
          <w:rFonts w:ascii="Arial" w:hAnsi="Arial" w:cs="Arial"/>
          <w:b/>
        </w:rPr>
        <w:t> </w:t>
      </w:r>
      <w:r w:rsidRPr="005B3923">
        <w:rPr>
          <w:rFonts w:ascii="Arial" w:hAnsi="Arial" w:cs="Arial"/>
        </w:rPr>
        <w:t>Wyśmierzycach uchwala, co następuje:</w:t>
      </w:r>
    </w:p>
    <w:p w14:paraId="62AA620A" w14:textId="77777777" w:rsidR="00730A25" w:rsidRPr="005B3923" w:rsidRDefault="00730A25" w:rsidP="00C75C32">
      <w:pPr>
        <w:spacing w:line="276" w:lineRule="auto"/>
        <w:jc w:val="center"/>
        <w:rPr>
          <w:rFonts w:ascii="Arial" w:hAnsi="Arial" w:cs="Arial"/>
          <w:b/>
        </w:rPr>
      </w:pPr>
      <w:r w:rsidRPr="005B3923">
        <w:rPr>
          <w:rFonts w:ascii="Arial" w:hAnsi="Arial" w:cs="Arial"/>
          <w:b/>
        </w:rPr>
        <w:t>§1.</w:t>
      </w:r>
    </w:p>
    <w:p w14:paraId="3D7FF293" w14:textId="2850B8ED" w:rsidR="003C5366" w:rsidRPr="003C5366" w:rsidRDefault="003C5366" w:rsidP="000714AB">
      <w:pPr>
        <w:spacing w:line="276" w:lineRule="auto"/>
        <w:jc w:val="both"/>
        <w:rPr>
          <w:rFonts w:ascii="Arial" w:hAnsi="Arial" w:cs="Arial"/>
        </w:rPr>
      </w:pPr>
      <w:r w:rsidRPr="003C5366">
        <w:rPr>
          <w:rFonts w:ascii="Arial" w:hAnsi="Arial" w:cs="Arial"/>
        </w:rPr>
        <w:t xml:space="preserve">1. </w:t>
      </w:r>
      <w:r w:rsidR="006D60DF">
        <w:rPr>
          <w:rFonts w:ascii="Arial" w:hAnsi="Arial" w:cs="Arial"/>
        </w:rPr>
        <w:t>L</w:t>
      </w:r>
      <w:r w:rsidRPr="003C5366">
        <w:rPr>
          <w:rFonts w:ascii="Arial" w:hAnsi="Arial" w:cs="Arial"/>
        </w:rPr>
        <w:t xml:space="preserve">ikwiduje się samorządową jednostkę organizacyjną Gminy </w:t>
      </w:r>
      <w:r w:rsidR="008F010F">
        <w:rPr>
          <w:rFonts w:ascii="Arial" w:hAnsi="Arial" w:cs="Arial"/>
        </w:rPr>
        <w:t>Wyśmierzyce</w:t>
      </w:r>
      <w:r w:rsidR="006D60DF">
        <w:rPr>
          <w:rFonts w:ascii="Arial" w:hAnsi="Arial" w:cs="Arial"/>
        </w:rPr>
        <w:t xml:space="preserve"> działającą w </w:t>
      </w:r>
      <w:r w:rsidRPr="003C5366">
        <w:rPr>
          <w:rFonts w:ascii="Arial" w:hAnsi="Arial" w:cs="Arial"/>
        </w:rPr>
        <w:t xml:space="preserve">formie jednostki budżetowej Gminy </w:t>
      </w:r>
      <w:r w:rsidR="008F010F">
        <w:rPr>
          <w:rFonts w:ascii="Arial" w:hAnsi="Arial" w:cs="Arial"/>
        </w:rPr>
        <w:t>Wyśmierzyce</w:t>
      </w:r>
      <w:r w:rsidRPr="003C5366">
        <w:rPr>
          <w:rFonts w:ascii="Arial" w:hAnsi="Arial" w:cs="Arial"/>
        </w:rPr>
        <w:t xml:space="preserve"> pod nazwą</w:t>
      </w:r>
      <w:r w:rsidR="008F010F" w:rsidRPr="008F010F">
        <w:t xml:space="preserve"> </w:t>
      </w:r>
      <w:r w:rsidR="008F010F" w:rsidRPr="008F010F">
        <w:rPr>
          <w:rFonts w:ascii="Arial" w:hAnsi="Arial" w:cs="Arial"/>
        </w:rPr>
        <w:t>Miejsko-Gminn</w:t>
      </w:r>
      <w:r w:rsidR="008F010F">
        <w:rPr>
          <w:rFonts w:ascii="Arial" w:hAnsi="Arial" w:cs="Arial"/>
        </w:rPr>
        <w:t>y Zespół</w:t>
      </w:r>
      <w:r w:rsidR="008F010F" w:rsidRPr="008F010F">
        <w:rPr>
          <w:rFonts w:ascii="Arial" w:hAnsi="Arial" w:cs="Arial"/>
        </w:rPr>
        <w:t xml:space="preserve"> Ekonomiczno - Administracyjn</w:t>
      </w:r>
      <w:r w:rsidR="008F010F">
        <w:rPr>
          <w:rFonts w:ascii="Arial" w:hAnsi="Arial" w:cs="Arial"/>
        </w:rPr>
        <w:t>y</w:t>
      </w:r>
      <w:r w:rsidR="008F010F" w:rsidRPr="008F010F">
        <w:rPr>
          <w:rFonts w:ascii="Arial" w:hAnsi="Arial" w:cs="Arial"/>
        </w:rPr>
        <w:t xml:space="preserve"> Szkół w Wyśmierzycach</w:t>
      </w:r>
      <w:r w:rsidR="008F010F">
        <w:rPr>
          <w:rFonts w:ascii="Arial" w:hAnsi="Arial" w:cs="Arial"/>
        </w:rPr>
        <w:t xml:space="preserve"> (</w:t>
      </w:r>
      <w:r w:rsidR="00B25B99">
        <w:rPr>
          <w:rFonts w:ascii="Arial" w:hAnsi="Arial" w:cs="Arial"/>
        </w:rPr>
        <w:t>dalej, jako</w:t>
      </w:r>
      <w:r w:rsidR="008F010F">
        <w:rPr>
          <w:rFonts w:ascii="Arial" w:hAnsi="Arial" w:cs="Arial"/>
        </w:rPr>
        <w:t>: „Zespół” lub „jednostka”)</w:t>
      </w:r>
      <w:r w:rsidRPr="003C5366">
        <w:rPr>
          <w:rFonts w:ascii="Arial" w:hAnsi="Arial" w:cs="Arial"/>
        </w:rPr>
        <w:t>.</w:t>
      </w:r>
    </w:p>
    <w:p w14:paraId="7500EC00" w14:textId="2530A3C1" w:rsidR="00811821" w:rsidRDefault="003C5366" w:rsidP="000714AB">
      <w:pPr>
        <w:spacing w:line="276" w:lineRule="auto"/>
        <w:jc w:val="both"/>
        <w:rPr>
          <w:rFonts w:ascii="Arial" w:hAnsi="Arial" w:cs="Arial"/>
        </w:rPr>
      </w:pPr>
      <w:r w:rsidRPr="003C5366">
        <w:rPr>
          <w:rFonts w:ascii="Arial" w:hAnsi="Arial" w:cs="Arial"/>
        </w:rPr>
        <w:t xml:space="preserve">2. </w:t>
      </w:r>
      <w:r w:rsidR="00BE47B6">
        <w:rPr>
          <w:rFonts w:ascii="Arial" w:hAnsi="Arial" w:cs="Arial"/>
        </w:rPr>
        <w:t xml:space="preserve">Burmistrz Wyśmierzyc wyznaczy osobę </w:t>
      </w:r>
      <w:r w:rsidR="00811821">
        <w:rPr>
          <w:rFonts w:ascii="Arial" w:hAnsi="Arial" w:cs="Arial"/>
        </w:rPr>
        <w:t>odpowiedzialną</w:t>
      </w:r>
      <w:r w:rsidR="00811821" w:rsidRPr="00811821">
        <w:rPr>
          <w:rFonts w:ascii="Arial" w:hAnsi="Arial" w:cs="Arial"/>
        </w:rPr>
        <w:t xml:space="preserve"> za </w:t>
      </w:r>
      <w:r w:rsidR="00BE47B6">
        <w:rPr>
          <w:rFonts w:ascii="Arial" w:hAnsi="Arial" w:cs="Arial"/>
        </w:rPr>
        <w:t>przeprowadzenie czynności związanych z likwidacją</w:t>
      </w:r>
      <w:r w:rsidR="00811821" w:rsidRPr="00811821">
        <w:rPr>
          <w:rFonts w:ascii="Arial" w:hAnsi="Arial" w:cs="Arial"/>
        </w:rPr>
        <w:t xml:space="preserve"> jednostki.</w:t>
      </w:r>
    </w:p>
    <w:p w14:paraId="7089BC2E" w14:textId="77B2FB9F" w:rsidR="003C5366" w:rsidRPr="003C5366" w:rsidRDefault="00811821" w:rsidP="000714AB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6D60DF">
        <w:rPr>
          <w:rFonts w:ascii="Arial" w:hAnsi="Arial" w:cs="Arial"/>
        </w:rPr>
        <w:t xml:space="preserve">Dniem rozpoczęcia likwidacji Zespołu jest dzień wejścia w życie niniejszej uchwały, natomiast dniem zakończenia likwidacji jest dzień 31 grudnia 2016r. </w:t>
      </w:r>
    </w:p>
    <w:p w14:paraId="6F051530" w14:textId="77777777" w:rsidR="003C5366" w:rsidRPr="008F010F" w:rsidRDefault="003C5366" w:rsidP="008F010F">
      <w:pPr>
        <w:spacing w:line="276" w:lineRule="auto"/>
        <w:jc w:val="center"/>
        <w:rPr>
          <w:rFonts w:ascii="Arial" w:hAnsi="Arial" w:cs="Arial"/>
          <w:b/>
        </w:rPr>
      </w:pPr>
      <w:r w:rsidRPr="008F010F">
        <w:rPr>
          <w:rFonts w:ascii="Arial" w:hAnsi="Arial" w:cs="Arial"/>
          <w:b/>
        </w:rPr>
        <w:t>§ 2.</w:t>
      </w:r>
    </w:p>
    <w:p w14:paraId="310AC29B" w14:textId="77777777" w:rsidR="003C5366" w:rsidRPr="003C5366" w:rsidRDefault="003C5366" w:rsidP="008F010F">
      <w:pPr>
        <w:spacing w:line="276" w:lineRule="auto"/>
        <w:jc w:val="both"/>
        <w:rPr>
          <w:rFonts w:ascii="Arial" w:hAnsi="Arial" w:cs="Arial"/>
        </w:rPr>
      </w:pPr>
      <w:r w:rsidRPr="003C5366">
        <w:rPr>
          <w:rFonts w:ascii="Arial" w:hAnsi="Arial" w:cs="Arial"/>
        </w:rPr>
        <w:t xml:space="preserve">Czynności likwidacyjne </w:t>
      </w:r>
      <w:r w:rsidR="008F010F">
        <w:rPr>
          <w:rFonts w:ascii="Arial" w:hAnsi="Arial" w:cs="Arial"/>
        </w:rPr>
        <w:t>Zespołu obejmują przede wszystkim:</w:t>
      </w:r>
    </w:p>
    <w:p w14:paraId="04D88B01" w14:textId="77777777" w:rsidR="003C5366" w:rsidRPr="008F010F" w:rsidRDefault="008F010F" w:rsidP="008F010F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rial" w:hAnsi="Arial" w:cs="Arial"/>
        </w:rPr>
      </w:pPr>
      <w:r w:rsidRPr="008F010F">
        <w:rPr>
          <w:rFonts w:ascii="Arial" w:hAnsi="Arial" w:cs="Arial"/>
        </w:rPr>
        <w:t>p</w:t>
      </w:r>
      <w:r w:rsidR="003C5366" w:rsidRPr="008F010F">
        <w:rPr>
          <w:rFonts w:ascii="Arial" w:hAnsi="Arial" w:cs="Arial"/>
        </w:rPr>
        <w:t>rzeprowadzenie inwentaryzacji wszystkich aktywów i pasywów zgodnie z przepisami ustawy o rachunkowości, w tym ustalenie należności i zobowiązań oraz stanu środków obrotowych i majątku trwałego znajdującego się w uż</w:t>
      </w:r>
      <w:r w:rsidRPr="008F010F">
        <w:rPr>
          <w:rFonts w:ascii="Arial" w:hAnsi="Arial" w:cs="Arial"/>
        </w:rPr>
        <w:t>ytkowaniu jednostki budżetowej,</w:t>
      </w:r>
    </w:p>
    <w:p w14:paraId="02595EEA" w14:textId="61299EF8" w:rsidR="003C5366" w:rsidRPr="008F010F" w:rsidRDefault="008F010F" w:rsidP="008F010F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rial" w:hAnsi="Arial" w:cs="Arial"/>
        </w:rPr>
      </w:pPr>
      <w:r w:rsidRPr="008F010F">
        <w:rPr>
          <w:rFonts w:ascii="Arial" w:hAnsi="Arial" w:cs="Arial"/>
        </w:rPr>
        <w:t>z</w:t>
      </w:r>
      <w:r w:rsidR="003C5366" w:rsidRPr="008F010F">
        <w:rPr>
          <w:rFonts w:ascii="Arial" w:hAnsi="Arial" w:cs="Arial"/>
        </w:rPr>
        <w:t>amknięcie rachunków bankowych i ksiąg rachunkowych zgodnie z przepisami ustawy o rachunkowości</w:t>
      </w:r>
      <w:r w:rsidRPr="008F010F">
        <w:rPr>
          <w:rFonts w:ascii="Arial" w:hAnsi="Arial" w:cs="Arial"/>
        </w:rPr>
        <w:t>,</w:t>
      </w:r>
    </w:p>
    <w:p w14:paraId="399AD74D" w14:textId="3A5136E7" w:rsidR="003C5366" w:rsidRPr="008F010F" w:rsidRDefault="00A96889" w:rsidP="008F010F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3C5366" w:rsidRPr="008F010F">
        <w:rPr>
          <w:rFonts w:ascii="Arial" w:hAnsi="Arial" w:cs="Arial"/>
        </w:rPr>
        <w:t xml:space="preserve">porządzenie bilansu </w:t>
      </w:r>
      <w:r w:rsidR="00C32BF0">
        <w:rPr>
          <w:rFonts w:ascii="Arial" w:hAnsi="Arial" w:cs="Arial"/>
        </w:rPr>
        <w:t>zamknięcia jednostki budżetowej,</w:t>
      </w:r>
    </w:p>
    <w:p w14:paraId="1BECC662" w14:textId="30EA32BF" w:rsidR="00EF65F2" w:rsidRDefault="00EF65F2" w:rsidP="00EF65F2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rial" w:hAnsi="Arial" w:cs="Arial"/>
        </w:rPr>
      </w:pPr>
      <w:r w:rsidRPr="00EF65F2">
        <w:rPr>
          <w:rFonts w:ascii="Arial" w:hAnsi="Arial" w:cs="Arial"/>
        </w:rPr>
        <w:t>uregulowanie spraw pracowniczych</w:t>
      </w:r>
      <w:r>
        <w:rPr>
          <w:rFonts w:ascii="Arial" w:hAnsi="Arial" w:cs="Arial"/>
        </w:rPr>
        <w:t>,</w:t>
      </w:r>
    </w:p>
    <w:p w14:paraId="044289D5" w14:textId="77777777" w:rsidR="003C5366" w:rsidRPr="008F010F" w:rsidRDefault="00A96889" w:rsidP="008F010F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3C5366" w:rsidRPr="008F010F">
        <w:rPr>
          <w:rFonts w:ascii="Arial" w:hAnsi="Arial" w:cs="Arial"/>
        </w:rPr>
        <w:t>głoszenie zmian do podmiotów, z którymi Zespół jest zw</w:t>
      </w:r>
      <w:r w:rsidR="008F010F" w:rsidRPr="008F010F">
        <w:rPr>
          <w:rFonts w:ascii="Arial" w:hAnsi="Arial" w:cs="Arial"/>
        </w:rPr>
        <w:t>iązany umowami cywilnoprawnymi,</w:t>
      </w:r>
    </w:p>
    <w:p w14:paraId="07AE673B" w14:textId="77777777" w:rsidR="003C5366" w:rsidRPr="008F010F" w:rsidRDefault="00A96889" w:rsidP="008F010F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3C5366" w:rsidRPr="008F010F">
        <w:rPr>
          <w:rFonts w:ascii="Arial" w:hAnsi="Arial" w:cs="Arial"/>
        </w:rPr>
        <w:t>głoszenie likwidacji do odpow</w:t>
      </w:r>
      <w:r w:rsidR="008F010F" w:rsidRPr="008F010F">
        <w:rPr>
          <w:rFonts w:ascii="Arial" w:hAnsi="Arial" w:cs="Arial"/>
        </w:rPr>
        <w:t>iednich rejestrów i instytucji.</w:t>
      </w:r>
    </w:p>
    <w:p w14:paraId="48BAF469" w14:textId="77777777" w:rsidR="003C5366" w:rsidRPr="008F010F" w:rsidRDefault="008F010F" w:rsidP="008F010F">
      <w:pPr>
        <w:spacing w:line="276" w:lineRule="auto"/>
        <w:jc w:val="center"/>
        <w:rPr>
          <w:rFonts w:ascii="Arial" w:hAnsi="Arial" w:cs="Arial"/>
          <w:b/>
        </w:rPr>
      </w:pPr>
      <w:r w:rsidRPr="008F010F">
        <w:rPr>
          <w:rFonts w:ascii="Arial" w:hAnsi="Arial" w:cs="Arial"/>
          <w:b/>
        </w:rPr>
        <w:t>§ 3.</w:t>
      </w:r>
    </w:p>
    <w:p w14:paraId="473F3FE7" w14:textId="0D5DA00D" w:rsidR="003C5366" w:rsidRPr="003C5366" w:rsidRDefault="003C5366" w:rsidP="008F010F">
      <w:pPr>
        <w:spacing w:line="276" w:lineRule="auto"/>
        <w:jc w:val="both"/>
        <w:rPr>
          <w:rFonts w:ascii="Arial" w:hAnsi="Arial" w:cs="Arial"/>
        </w:rPr>
      </w:pPr>
      <w:r w:rsidRPr="003C5366">
        <w:rPr>
          <w:rFonts w:ascii="Arial" w:hAnsi="Arial" w:cs="Arial"/>
        </w:rPr>
        <w:t>Mienie likwidowane</w:t>
      </w:r>
      <w:r w:rsidR="008F010F">
        <w:rPr>
          <w:rFonts w:ascii="Arial" w:hAnsi="Arial" w:cs="Arial"/>
        </w:rPr>
        <w:t>go</w:t>
      </w:r>
      <w:r w:rsidRPr="003C5366">
        <w:rPr>
          <w:rFonts w:ascii="Arial" w:hAnsi="Arial" w:cs="Arial"/>
        </w:rPr>
        <w:t xml:space="preserve"> </w:t>
      </w:r>
      <w:r w:rsidR="008F010F">
        <w:rPr>
          <w:rFonts w:ascii="Arial" w:hAnsi="Arial" w:cs="Arial"/>
        </w:rPr>
        <w:t>Zespołu z dniem jego likwidacji przechodzi na rzecz Urzędu Miej</w:t>
      </w:r>
      <w:r w:rsidR="00C32BF0">
        <w:rPr>
          <w:rFonts w:ascii="Arial" w:hAnsi="Arial" w:cs="Arial"/>
        </w:rPr>
        <w:t>skiego w Wyśmierzycach. Podstawą</w:t>
      </w:r>
      <w:r w:rsidR="008F010F">
        <w:rPr>
          <w:rFonts w:ascii="Arial" w:hAnsi="Arial" w:cs="Arial"/>
        </w:rPr>
        <w:t xml:space="preserve"> przekazania będzie przeprowadzona inwentaryzacja majątku likwidowanego Zespołu.</w:t>
      </w:r>
    </w:p>
    <w:p w14:paraId="60836000" w14:textId="77777777" w:rsidR="003C5366" w:rsidRPr="008F010F" w:rsidRDefault="003C5366" w:rsidP="008F010F">
      <w:pPr>
        <w:spacing w:line="276" w:lineRule="auto"/>
        <w:jc w:val="center"/>
        <w:rPr>
          <w:rFonts w:ascii="Arial" w:hAnsi="Arial" w:cs="Arial"/>
          <w:b/>
        </w:rPr>
      </w:pPr>
      <w:r w:rsidRPr="008F010F">
        <w:rPr>
          <w:rFonts w:ascii="Arial" w:hAnsi="Arial" w:cs="Arial"/>
          <w:b/>
        </w:rPr>
        <w:t>§ 4.</w:t>
      </w:r>
    </w:p>
    <w:p w14:paraId="2B06CD19" w14:textId="77777777" w:rsidR="003C5366" w:rsidRPr="003C5366" w:rsidRDefault="003C5366" w:rsidP="00B27FE8">
      <w:pPr>
        <w:spacing w:line="276" w:lineRule="auto"/>
        <w:jc w:val="both"/>
        <w:rPr>
          <w:rFonts w:ascii="Arial" w:hAnsi="Arial" w:cs="Arial"/>
        </w:rPr>
      </w:pPr>
      <w:r w:rsidRPr="003C5366">
        <w:rPr>
          <w:rFonts w:ascii="Arial" w:hAnsi="Arial" w:cs="Arial"/>
        </w:rPr>
        <w:t>1. Należności i zobowiązania likwidowane</w:t>
      </w:r>
      <w:r w:rsidR="008F010F">
        <w:rPr>
          <w:rFonts w:ascii="Arial" w:hAnsi="Arial" w:cs="Arial"/>
        </w:rPr>
        <w:t>go Zespołu</w:t>
      </w:r>
      <w:r w:rsidRPr="003C5366">
        <w:rPr>
          <w:rFonts w:ascii="Arial" w:hAnsi="Arial" w:cs="Arial"/>
        </w:rPr>
        <w:t xml:space="preserve"> przejmuje </w:t>
      </w:r>
      <w:r w:rsidR="00B27FE8">
        <w:rPr>
          <w:rFonts w:ascii="Arial" w:hAnsi="Arial" w:cs="Arial"/>
        </w:rPr>
        <w:t>Urząd Miejski w </w:t>
      </w:r>
      <w:r w:rsidR="008F010F">
        <w:rPr>
          <w:rFonts w:ascii="Arial" w:hAnsi="Arial" w:cs="Arial"/>
        </w:rPr>
        <w:t>Wyśmierzycach.</w:t>
      </w:r>
    </w:p>
    <w:p w14:paraId="3EF6FD8A" w14:textId="77777777" w:rsidR="003C5366" w:rsidRDefault="003C5366" w:rsidP="00B27FE8">
      <w:pPr>
        <w:spacing w:line="276" w:lineRule="auto"/>
        <w:jc w:val="both"/>
        <w:rPr>
          <w:rFonts w:ascii="Arial" w:hAnsi="Arial" w:cs="Arial"/>
        </w:rPr>
      </w:pPr>
      <w:r w:rsidRPr="003C5366">
        <w:rPr>
          <w:rFonts w:ascii="Arial" w:hAnsi="Arial" w:cs="Arial"/>
        </w:rPr>
        <w:lastRenderedPageBreak/>
        <w:t xml:space="preserve">2. Środki pieniężne w kasie i na rachunkach bankowych jednostki według stanu na dzień likwidacji podlegają wpłacie na rachunek bankowy Gminy </w:t>
      </w:r>
      <w:r w:rsidR="008F010F">
        <w:rPr>
          <w:rFonts w:ascii="Arial" w:hAnsi="Arial" w:cs="Arial"/>
        </w:rPr>
        <w:t>Wyśmierzyce</w:t>
      </w:r>
      <w:r w:rsidRPr="003C5366">
        <w:rPr>
          <w:rFonts w:ascii="Arial" w:hAnsi="Arial" w:cs="Arial"/>
        </w:rPr>
        <w:t>.</w:t>
      </w:r>
    </w:p>
    <w:p w14:paraId="24697F96" w14:textId="3DC42DE6" w:rsidR="003C5366" w:rsidRDefault="00EF65F2" w:rsidP="00B27FE8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EF65F2">
        <w:rPr>
          <w:rFonts w:ascii="Arial" w:hAnsi="Arial" w:cs="Arial"/>
        </w:rPr>
        <w:t xml:space="preserve">Zadania wykonywane dotychczas przez </w:t>
      </w:r>
      <w:r>
        <w:rPr>
          <w:rFonts w:ascii="Arial" w:hAnsi="Arial" w:cs="Arial"/>
        </w:rPr>
        <w:t>Zespół</w:t>
      </w:r>
      <w:r w:rsidRPr="00EF65F2">
        <w:rPr>
          <w:rFonts w:ascii="Arial" w:hAnsi="Arial" w:cs="Arial"/>
        </w:rPr>
        <w:t xml:space="preserve"> przejmuje do wykonania Urząd </w:t>
      </w:r>
      <w:r>
        <w:rPr>
          <w:rFonts w:ascii="Arial" w:hAnsi="Arial" w:cs="Arial"/>
        </w:rPr>
        <w:t>Miejski w Wyśmierzycach.</w:t>
      </w:r>
    </w:p>
    <w:p w14:paraId="6B6FBE0E" w14:textId="77777777" w:rsidR="003C5366" w:rsidRPr="008F010F" w:rsidRDefault="008F010F" w:rsidP="008F010F">
      <w:pPr>
        <w:spacing w:line="276" w:lineRule="auto"/>
        <w:jc w:val="center"/>
        <w:rPr>
          <w:rFonts w:ascii="Arial" w:hAnsi="Arial" w:cs="Arial"/>
          <w:b/>
        </w:rPr>
      </w:pPr>
      <w:r w:rsidRPr="008F010F">
        <w:rPr>
          <w:rFonts w:ascii="Arial" w:hAnsi="Arial" w:cs="Arial"/>
          <w:b/>
        </w:rPr>
        <w:t>§ 5.</w:t>
      </w:r>
    </w:p>
    <w:p w14:paraId="38DB1001" w14:textId="318C666A" w:rsidR="003C5366" w:rsidRPr="003C5366" w:rsidRDefault="003C5366" w:rsidP="003C5366">
      <w:pPr>
        <w:spacing w:line="276" w:lineRule="auto"/>
        <w:rPr>
          <w:rFonts w:ascii="Arial" w:hAnsi="Arial" w:cs="Arial"/>
        </w:rPr>
      </w:pPr>
      <w:r w:rsidRPr="003C5366">
        <w:rPr>
          <w:rFonts w:ascii="Arial" w:hAnsi="Arial" w:cs="Arial"/>
        </w:rPr>
        <w:t>Dokumentacj</w:t>
      </w:r>
      <w:r w:rsidR="006D60DF">
        <w:rPr>
          <w:rFonts w:ascii="Arial" w:hAnsi="Arial" w:cs="Arial"/>
        </w:rPr>
        <w:t>a</w:t>
      </w:r>
      <w:r w:rsidRPr="003C5366">
        <w:rPr>
          <w:rFonts w:ascii="Arial" w:hAnsi="Arial" w:cs="Arial"/>
        </w:rPr>
        <w:t xml:space="preserve"> zlikwidowanego Zespołu </w:t>
      </w:r>
      <w:r w:rsidR="006D60DF">
        <w:rPr>
          <w:rFonts w:ascii="Arial" w:hAnsi="Arial" w:cs="Arial"/>
        </w:rPr>
        <w:t xml:space="preserve">zostanie zarchiwizowana i przekazana do Urzędu Miejskiego w Wyśmierzycach. </w:t>
      </w:r>
    </w:p>
    <w:p w14:paraId="4701C603" w14:textId="77777777" w:rsidR="003C5366" w:rsidRPr="008F010F" w:rsidRDefault="003C5366" w:rsidP="008F010F">
      <w:pPr>
        <w:spacing w:line="276" w:lineRule="auto"/>
        <w:jc w:val="center"/>
        <w:rPr>
          <w:rFonts w:ascii="Arial" w:hAnsi="Arial" w:cs="Arial"/>
          <w:b/>
        </w:rPr>
      </w:pPr>
      <w:r w:rsidRPr="008F010F">
        <w:rPr>
          <w:rFonts w:ascii="Arial" w:hAnsi="Arial" w:cs="Arial"/>
          <w:b/>
        </w:rPr>
        <w:t xml:space="preserve">§ </w:t>
      </w:r>
      <w:r w:rsidR="008F010F" w:rsidRPr="008F010F">
        <w:rPr>
          <w:rFonts w:ascii="Arial" w:hAnsi="Arial" w:cs="Arial"/>
          <w:b/>
        </w:rPr>
        <w:t>6.</w:t>
      </w:r>
    </w:p>
    <w:p w14:paraId="2A163E27" w14:textId="46858CBE" w:rsidR="005810FD" w:rsidRPr="00163D8E" w:rsidRDefault="005810FD" w:rsidP="003C5366">
      <w:pPr>
        <w:spacing w:line="276" w:lineRule="auto"/>
        <w:rPr>
          <w:rFonts w:ascii="Arial" w:hAnsi="Arial" w:cs="Arial"/>
        </w:rPr>
      </w:pPr>
      <w:r w:rsidRPr="00163D8E">
        <w:rPr>
          <w:rFonts w:ascii="Arial" w:hAnsi="Arial" w:cs="Arial"/>
        </w:rPr>
        <w:t xml:space="preserve">Pracownicy zlikwidowanego </w:t>
      </w:r>
      <w:r w:rsidR="00BC1F89" w:rsidRPr="00163D8E">
        <w:rPr>
          <w:rFonts w:ascii="Arial" w:hAnsi="Arial" w:cs="Arial"/>
        </w:rPr>
        <w:t>Zespołu</w:t>
      </w:r>
      <w:r w:rsidR="00163D8E" w:rsidRPr="00163D8E">
        <w:rPr>
          <w:rFonts w:ascii="Arial" w:hAnsi="Arial" w:cs="Arial"/>
        </w:rPr>
        <w:t xml:space="preserve"> zajmujący stanowiska</w:t>
      </w:r>
      <w:r w:rsidR="00163D8E" w:rsidRPr="00163D8E">
        <w:t xml:space="preserve"> </w:t>
      </w:r>
      <w:r w:rsidR="00163D8E">
        <w:rPr>
          <w:rFonts w:ascii="Arial" w:hAnsi="Arial" w:cs="Arial"/>
        </w:rPr>
        <w:t>Główny K</w:t>
      </w:r>
      <w:r w:rsidR="00786DA4">
        <w:rPr>
          <w:rFonts w:ascii="Arial" w:hAnsi="Arial" w:cs="Arial"/>
        </w:rPr>
        <w:t xml:space="preserve">sięgowy, </w:t>
      </w:r>
      <w:r w:rsidR="00163D8E">
        <w:rPr>
          <w:rFonts w:ascii="Arial" w:hAnsi="Arial" w:cs="Arial"/>
        </w:rPr>
        <w:t>Specjalista ds.</w:t>
      </w:r>
      <w:r w:rsidR="00163D8E" w:rsidRPr="00163D8E">
        <w:rPr>
          <w:rFonts w:ascii="Arial" w:hAnsi="Arial" w:cs="Arial"/>
        </w:rPr>
        <w:t xml:space="preserve"> księgowości i funduszu płac</w:t>
      </w:r>
      <w:r w:rsidR="00786DA4">
        <w:rPr>
          <w:rFonts w:ascii="Arial" w:hAnsi="Arial" w:cs="Arial"/>
        </w:rPr>
        <w:t xml:space="preserve"> oraz kierowca autobusu szkolnego</w:t>
      </w:r>
      <w:r w:rsidR="00BC1F89" w:rsidRPr="00163D8E">
        <w:rPr>
          <w:rFonts w:ascii="Arial" w:hAnsi="Arial" w:cs="Arial"/>
        </w:rPr>
        <w:t xml:space="preserve"> stają się z dniem 1 stycznia 2017</w:t>
      </w:r>
      <w:r w:rsidR="003F0DB7">
        <w:rPr>
          <w:rFonts w:ascii="Arial" w:hAnsi="Arial" w:cs="Arial"/>
        </w:rPr>
        <w:t xml:space="preserve"> </w:t>
      </w:r>
      <w:r w:rsidR="00BC1F89" w:rsidRPr="00163D8E">
        <w:rPr>
          <w:rFonts w:ascii="Arial" w:hAnsi="Arial" w:cs="Arial"/>
        </w:rPr>
        <w:t>r. pracownikami Urzędu Miejskiego w Wyśmierzycach.</w:t>
      </w:r>
      <w:r w:rsidR="00F17C2A" w:rsidRPr="00163D8E">
        <w:rPr>
          <w:rFonts w:ascii="Arial" w:hAnsi="Arial" w:cs="Arial"/>
        </w:rPr>
        <w:t xml:space="preserve"> </w:t>
      </w:r>
    </w:p>
    <w:p w14:paraId="325B2893" w14:textId="77777777" w:rsidR="005810FD" w:rsidRPr="00BC1F89" w:rsidRDefault="005810FD" w:rsidP="00BC1F89">
      <w:pPr>
        <w:spacing w:line="276" w:lineRule="auto"/>
        <w:jc w:val="center"/>
        <w:rPr>
          <w:rFonts w:ascii="Arial" w:hAnsi="Arial" w:cs="Arial"/>
          <w:b/>
        </w:rPr>
      </w:pPr>
      <w:r w:rsidRPr="00BC1F89">
        <w:rPr>
          <w:rFonts w:ascii="Arial" w:hAnsi="Arial" w:cs="Arial"/>
          <w:b/>
        </w:rPr>
        <w:t>§ 7.</w:t>
      </w:r>
    </w:p>
    <w:p w14:paraId="6E305109" w14:textId="320B24D9" w:rsidR="003C5366" w:rsidRPr="00163D8E" w:rsidRDefault="003C5366" w:rsidP="00163D8E">
      <w:pPr>
        <w:spacing w:line="276" w:lineRule="auto"/>
        <w:jc w:val="both"/>
        <w:rPr>
          <w:rFonts w:ascii="Arial" w:hAnsi="Arial" w:cs="Arial"/>
        </w:rPr>
      </w:pPr>
      <w:r w:rsidRPr="00163D8E">
        <w:rPr>
          <w:rFonts w:ascii="Arial" w:hAnsi="Arial" w:cs="Arial"/>
        </w:rPr>
        <w:t xml:space="preserve">Traci moc Uchwała Nr </w:t>
      </w:r>
      <w:r w:rsidR="00023A20" w:rsidRPr="00163D8E">
        <w:rPr>
          <w:rFonts w:ascii="Arial" w:hAnsi="Arial" w:cs="Arial"/>
        </w:rPr>
        <w:t xml:space="preserve">XVI/87/95 </w:t>
      </w:r>
      <w:r w:rsidRPr="00163D8E">
        <w:rPr>
          <w:rFonts w:ascii="Arial" w:hAnsi="Arial" w:cs="Arial"/>
        </w:rPr>
        <w:t xml:space="preserve">Rady </w:t>
      </w:r>
      <w:r w:rsidR="008F010F" w:rsidRPr="00163D8E">
        <w:rPr>
          <w:rFonts w:ascii="Arial" w:hAnsi="Arial" w:cs="Arial"/>
        </w:rPr>
        <w:t>Miejskiej w Wyśmierzycach</w:t>
      </w:r>
      <w:r w:rsidRPr="00163D8E">
        <w:rPr>
          <w:rFonts w:ascii="Arial" w:hAnsi="Arial" w:cs="Arial"/>
        </w:rPr>
        <w:t xml:space="preserve"> z dnia </w:t>
      </w:r>
      <w:r w:rsidR="00023A20" w:rsidRPr="00163D8E">
        <w:rPr>
          <w:rFonts w:ascii="Arial" w:hAnsi="Arial" w:cs="Arial"/>
        </w:rPr>
        <w:t xml:space="preserve">30 grudnia 1995 </w:t>
      </w:r>
      <w:r w:rsidRPr="00163D8E">
        <w:rPr>
          <w:rFonts w:ascii="Arial" w:hAnsi="Arial" w:cs="Arial"/>
        </w:rPr>
        <w:t xml:space="preserve">roku w sprawie </w:t>
      </w:r>
      <w:r w:rsidR="00023A20" w:rsidRPr="00163D8E">
        <w:rPr>
          <w:rFonts w:ascii="Arial" w:hAnsi="Arial" w:cs="Arial"/>
        </w:rPr>
        <w:t>włączenia w strukturę organizacyjną Urzędu Miasta i Gminy w Wyśmierzycach Zakładu Budżetowego pod nazwą Miejsko-Gminny Zespół Ekonomiczno-Admin</w:t>
      </w:r>
      <w:r w:rsidR="00191A78" w:rsidRPr="00163D8E">
        <w:rPr>
          <w:rFonts w:ascii="Arial" w:hAnsi="Arial" w:cs="Arial"/>
        </w:rPr>
        <w:t>istracyjny Szkół oraz uchwalenia</w:t>
      </w:r>
      <w:r w:rsidR="00163D8E" w:rsidRPr="00163D8E">
        <w:rPr>
          <w:rFonts w:ascii="Arial" w:hAnsi="Arial" w:cs="Arial"/>
        </w:rPr>
        <w:t xml:space="preserve"> statutu</w:t>
      </w:r>
      <w:r w:rsidR="00163D8E">
        <w:rPr>
          <w:rFonts w:ascii="Arial" w:hAnsi="Arial" w:cs="Arial"/>
        </w:rPr>
        <w:t>,</w:t>
      </w:r>
      <w:r w:rsidR="00023A20" w:rsidRPr="00163D8E">
        <w:rPr>
          <w:rFonts w:ascii="Arial" w:hAnsi="Arial" w:cs="Arial"/>
        </w:rPr>
        <w:t xml:space="preserve"> </w:t>
      </w:r>
      <w:r w:rsidR="00163D8E">
        <w:rPr>
          <w:rFonts w:ascii="Arial" w:hAnsi="Arial" w:cs="Arial"/>
        </w:rPr>
        <w:t>oraz późniejsze uchwały ją zmieniające</w:t>
      </w:r>
      <w:r w:rsidR="008F010F" w:rsidRPr="00163D8E">
        <w:rPr>
          <w:rFonts w:ascii="Arial" w:hAnsi="Arial" w:cs="Arial"/>
        </w:rPr>
        <w:t>.</w:t>
      </w:r>
    </w:p>
    <w:p w14:paraId="4EA1CAF8" w14:textId="77777777" w:rsidR="003C5366" w:rsidRPr="008F010F" w:rsidRDefault="003C5366" w:rsidP="008F010F">
      <w:pPr>
        <w:spacing w:line="276" w:lineRule="auto"/>
        <w:jc w:val="center"/>
        <w:rPr>
          <w:rFonts w:ascii="Arial" w:hAnsi="Arial" w:cs="Arial"/>
          <w:b/>
        </w:rPr>
      </w:pPr>
      <w:r w:rsidRPr="008F010F">
        <w:rPr>
          <w:rFonts w:ascii="Arial" w:hAnsi="Arial" w:cs="Arial"/>
          <w:b/>
        </w:rPr>
        <w:t xml:space="preserve">§ </w:t>
      </w:r>
      <w:r w:rsidR="00BC1F89">
        <w:rPr>
          <w:rFonts w:ascii="Arial" w:hAnsi="Arial" w:cs="Arial"/>
          <w:b/>
        </w:rPr>
        <w:t>8</w:t>
      </w:r>
      <w:r w:rsidR="008F010F" w:rsidRPr="008F010F">
        <w:rPr>
          <w:rFonts w:ascii="Arial" w:hAnsi="Arial" w:cs="Arial"/>
          <w:b/>
        </w:rPr>
        <w:t>.</w:t>
      </w:r>
    </w:p>
    <w:p w14:paraId="2FF459F2" w14:textId="77777777" w:rsidR="003C5366" w:rsidRPr="003C5366" w:rsidRDefault="003C5366" w:rsidP="003C5366">
      <w:pPr>
        <w:spacing w:line="276" w:lineRule="auto"/>
        <w:rPr>
          <w:rFonts w:ascii="Arial" w:hAnsi="Arial" w:cs="Arial"/>
        </w:rPr>
      </w:pPr>
      <w:r w:rsidRPr="003C5366">
        <w:rPr>
          <w:rFonts w:ascii="Arial" w:hAnsi="Arial" w:cs="Arial"/>
        </w:rPr>
        <w:t xml:space="preserve">Wykonanie uchwały powierza się </w:t>
      </w:r>
      <w:r w:rsidR="008F010F">
        <w:rPr>
          <w:rFonts w:ascii="Arial" w:hAnsi="Arial" w:cs="Arial"/>
        </w:rPr>
        <w:t>Burmistrzowi Wyśmierzyc.</w:t>
      </w:r>
    </w:p>
    <w:p w14:paraId="4C2B6830" w14:textId="77777777" w:rsidR="003C5366" w:rsidRPr="008F010F" w:rsidRDefault="003C5366" w:rsidP="008F010F">
      <w:pPr>
        <w:spacing w:line="276" w:lineRule="auto"/>
        <w:jc w:val="center"/>
        <w:rPr>
          <w:rFonts w:ascii="Arial" w:hAnsi="Arial" w:cs="Arial"/>
          <w:b/>
        </w:rPr>
      </w:pPr>
      <w:r w:rsidRPr="008F010F">
        <w:rPr>
          <w:rFonts w:ascii="Arial" w:hAnsi="Arial" w:cs="Arial"/>
          <w:b/>
        </w:rPr>
        <w:t xml:space="preserve">§ </w:t>
      </w:r>
      <w:r w:rsidR="00BC1F89">
        <w:rPr>
          <w:rFonts w:ascii="Arial" w:hAnsi="Arial" w:cs="Arial"/>
          <w:b/>
        </w:rPr>
        <w:t>9</w:t>
      </w:r>
      <w:r w:rsidR="008F010F" w:rsidRPr="008F010F">
        <w:rPr>
          <w:rFonts w:ascii="Arial" w:hAnsi="Arial" w:cs="Arial"/>
          <w:b/>
        </w:rPr>
        <w:t>.</w:t>
      </w:r>
    </w:p>
    <w:p w14:paraId="3848DA05" w14:textId="3F63D6E9" w:rsidR="009E456D" w:rsidRDefault="003C5366" w:rsidP="003C5366">
      <w:pPr>
        <w:spacing w:line="276" w:lineRule="auto"/>
        <w:rPr>
          <w:rFonts w:ascii="Arial" w:hAnsi="Arial" w:cs="Arial"/>
        </w:rPr>
      </w:pPr>
      <w:r w:rsidRPr="003C5366">
        <w:rPr>
          <w:rFonts w:ascii="Arial" w:hAnsi="Arial" w:cs="Arial"/>
        </w:rPr>
        <w:t xml:space="preserve">Uchwała wchodzi w </w:t>
      </w:r>
      <w:r w:rsidR="003136FB">
        <w:rPr>
          <w:rFonts w:ascii="Arial" w:hAnsi="Arial" w:cs="Arial"/>
        </w:rPr>
        <w:t>życie z dniem podjęcia</w:t>
      </w:r>
      <w:r w:rsidR="001C0391">
        <w:rPr>
          <w:rFonts w:ascii="Arial" w:hAnsi="Arial" w:cs="Arial"/>
        </w:rPr>
        <w:t>.</w:t>
      </w:r>
    </w:p>
    <w:p w14:paraId="5DE0D0D3" w14:textId="77777777" w:rsidR="009E456D" w:rsidRDefault="009E456D" w:rsidP="00C75C32">
      <w:pPr>
        <w:spacing w:line="276" w:lineRule="auto"/>
        <w:rPr>
          <w:rFonts w:ascii="Arial" w:hAnsi="Arial" w:cs="Arial"/>
        </w:rPr>
      </w:pPr>
    </w:p>
    <w:p w14:paraId="4866623A" w14:textId="77777777" w:rsidR="00EF65F2" w:rsidRDefault="00EF65F2" w:rsidP="00C75C32">
      <w:pPr>
        <w:spacing w:line="276" w:lineRule="auto"/>
        <w:rPr>
          <w:rFonts w:ascii="Arial" w:hAnsi="Arial" w:cs="Arial"/>
        </w:rPr>
      </w:pPr>
    </w:p>
    <w:p w14:paraId="2FBAA1A6" w14:textId="77777777" w:rsidR="00EF65F2" w:rsidRDefault="00EF65F2" w:rsidP="00C75C32">
      <w:pPr>
        <w:spacing w:line="276" w:lineRule="auto"/>
        <w:rPr>
          <w:rFonts w:ascii="Arial" w:hAnsi="Arial" w:cs="Arial"/>
        </w:rPr>
      </w:pPr>
    </w:p>
    <w:p w14:paraId="25D81F78" w14:textId="77777777" w:rsidR="00EF65F2" w:rsidRDefault="00EF65F2" w:rsidP="00C75C32">
      <w:pPr>
        <w:spacing w:line="276" w:lineRule="auto"/>
        <w:rPr>
          <w:rFonts w:ascii="Arial" w:hAnsi="Arial" w:cs="Arial"/>
        </w:rPr>
      </w:pPr>
    </w:p>
    <w:p w14:paraId="49A49001" w14:textId="77777777" w:rsidR="00CF7CD0" w:rsidRDefault="00CF7CD0" w:rsidP="00CF7CD0">
      <w:pPr>
        <w:spacing w:after="0"/>
        <w:jc w:val="right"/>
        <w:rPr>
          <w:b/>
          <w:color w:val="FF0000"/>
        </w:rPr>
      </w:pPr>
      <w:r>
        <w:rPr>
          <w:b/>
          <w:color w:val="FF0000"/>
        </w:rPr>
        <w:t>Przewodniczący Rady</w:t>
      </w:r>
      <w:r>
        <w:rPr>
          <w:b/>
          <w:color w:val="FF0000"/>
        </w:rPr>
        <w:br/>
        <w:t>/-/Wojciech Sepioł</w:t>
      </w:r>
    </w:p>
    <w:p w14:paraId="6F3C00FA" w14:textId="77777777" w:rsidR="00EF65F2" w:rsidRDefault="00EF65F2" w:rsidP="00C75C32">
      <w:pPr>
        <w:spacing w:line="276" w:lineRule="auto"/>
        <w:rPr>
          <w:rFonts w:ascii="Arial" w:hAnsi="Arial" w:cs="Arial"/>
        </w:rPr>
      </w:pPr>
    </w:p>
    <w:p w14:paraId="6BFE7479" w14:textId="77777777" w:rsidR="00EF65F2" w:rsidRDefault="00EF65F2" w:rsidP="00C75C32">
      <w:pPr>
        <w:spacing w:line="276" w:lineRule="auto"/>
        <w:rPr>
          <w:rFonts w:ascii="Arial" w:hAnsi="Arial" w:cs="Arial"/>
        </w:rPr>
      </w:pPr>
    </w:p>
    <w:p w14:paraId="1BC73753" w14:textId="77777777" w:rsidR="00EF65F2" w:rsidRDefault="00EF65F2" w:rsidP="00C75C32">
      <w:pPr>
        <w:spacing w:line="276" w:lineRule="auto"/>
        <w:rPr>
          <w:rFonts w:ascii="Arial" w:hAnsi="Arial" w:cs="Arial"/>
        </w:rPr>
      </w:pPr>
    </w:p>
    <w:p w14:paraId="44A23E3F" w14:textId="77777777" w:rsidR="00EF65F2" w:rsidRDefault="00EF65F2" w:rsidP="00C75C32">
      <w:pPr>
        <w:spacing w:line="276" w:lineRule="auto"/>
        <w:rPr>
          <w:rFonts w:ascii="Arial" w:hAnsi="Arial" w:cs="Arial"/>
        </w:rPr>
      </w:pPr>
    </w:p>
    <w:p w14:paraId="1F3AE196" w14:textId="77777777" w:rsidR="00EF65F2" w:rsidRDefault="00EF65F2" w:rsidP="00C75C32">
      <w:pPr>
        <w:spacing w:line="276" w:lineRule="auto"/>
        <w:rPr>
          <w:rFonts w:ascii="Arial" w:hAnsi="Arial" w:cs="Arial"/>
        </w:rPr>
      </w:pPr>
    </w:p>
    <w:p w14:paraId="30ED0425" w14:textId="77777777" w:rsidR="00EF65F2" w:rsidRDefault="00EF65F2" w:rsidP="00C75C32">
      <w:pPr>
        <w:spacing w:line="276" w:lineRule="auto"/>
        <w:rPr>
          <w:rFonts w:ascii="Arial" w:hAnsi="Arial" w:cs="Arial"/>
        </w:rPr>
      </w:pPr>
    </w:p>
    <w:p w14:paraId="0FC4D251" w14:textId="77777777" w:rsidR="00EF65F2" w:rsidRDefault="00EF65F2" w:rsidP="00C75C32">
      <w:pPr>
        <w:spacing w:line="276" w:lineRule="auto"/>
        <w:rPr>
          <w:rFonts w:ascii="Arial" w:hAnsi="Arial" w:cs="Arial"/>
        </w:rPr>
      </w:pPr>
    </w:p>
    <w:p w14:paraId="0CC51CDC" w14:textId="77777777" w:rsidR="00EF65F2" w:rsidRDefault="00EF65F2" w:rsidP="00C75C32">
      <w:pPr>
        <w:spacing w:line="276" w:lineRule="auto"/>
        <w:rPr>
          <w:rFonts w:ascii="Arial" w:hAnsi="Arial" w:cs="Arial"/>
        </w:rPr>
      </w:pPr>
    </w:p>
    <w:p w14:paraId="00F0D694" w14:textId="77777777" w:rsidR="00EF65F2" w:rsidRDefault="00EF65F2" w:rsidP="00C75C32">
      <w:pPr>
        <w:spacing w:line="276" w:lineRule="auto"/>
        <w:rPr>
          <w:rFonts w:ascii="Arial" w:hAnsi="Arial" w:cs="Arial"/>
        </w:rPr>
      </w:pPr>
    </w:p>
    <w:p w14:paraId="32649726" w14:textId="77777777" w:rsidR="00EF65F2" w:rsidRDefault="00EF65F2" w:rsidP="00C75C32">
      <w:pPr>
        <w:spacing w:line="276" w:lineRule="auto"/>
        <w:rPr>
          <w:rFonts w:ascii="Arial" w:hAnsi="Arial" w:cs="Arial"/>
        </w:rPr>
      </w:pPr>
    </w:p>
    <w:p w14:paraId="2A21A7B3" w14:textId="77777777" w:rsidR="00CF7BD4" w:rsidRDefault="00CF7BD4" w:rsidP="00C75C32">
      <w:pPr>
        <w:spacing w:line="276" w:lineRule="auto"/>
        <w:rPr>
          <w:rFonts w:ascii="Arial" w:hAnsi="Arial" w:cs="Arial"/>
        </w:rPr>
      </w:pPr>
    </w:p>
    <w:p w14:paraId="58076D2A" w14:textId="342E2E19" w:rsidR="00EF65F2" w:rsidRPr="00EF65F2" w:rsidRDefault="00EF65F2" w:rsidP="00EF65F2">
      <w:pPr>
        <w:pStyle w:val="Bezodstpw"/>
        <w:spacing w:line="276" w:lineRule="auto"/>
        <w:jc w:val="center"/>
        <w:rPr>
          <w:rFonts w:ascii="Arial" w:hAnsi="Arial" w:cs="Arial"/>
          <w:b/>
        </w:rPr>
      </w:pPr>
      <w:r w:rsidRPr="00EF65F2">
        <w:rPr>
          <w:rFonts w:ascii="Arial" w:hAnsi="Arial" w:cs="Arial"/>
          <w:b/>
        </w:rPr>
        <w:t>UZASADNIENIE</w:t>
      </w:r>
    </w:p>
    <w:p w14:paraId="1C9EE9E2" w14:textId="0C9D8F1E" w:rsidR="00EF65F2" w:rsidRPr="00EF65F2" w:rsidRDefault="00EF65F2" w:rsidP="00EF65F2">
      <w:pPr>
        <w:pStyle w:val="Bezodstpw"/>
        <w:spacing w:line="276" w:lineRule="auto"/>
        <w:jc w:val="center"/>
        <w:rPr>
          <w:rFonts w:ascii="Arial" w:hAnsi="Arial" w:cs="Arial"/>
          <w:b/>
        </w:rPr>
      </w:pPr>
      <w:r w:rsidRPr="00EF65F2">
        <w:rPr>
          <w:rFonts w:ascii="Arial" w:hAnsi="Arial" w:cs="Arial"/>
          <w:b/>
        </w:rPr>
        <w:t>Uchwał</w:t>
      </w:r>
      <w:r>
        <w:rPr>
          <w:rFonts w:ascii="Arial" w:hAnsi="Arial" w:cs="Arial"/>
          <w:b/>
        </w:rPr>
        <w:t>y</w:t>
      </w:r>
      <w:r w:rsidRPr="00EF65F2">
        <w:rPr>
          <w:rFonts w:ascii="Arial" w:hAnsi="Arial" w:cs="Arial"/>
          <w:b/>
        </w:rPr>
        <w:t xml:space="preserve"> Nr </w:t>
      </w:r>
      <w:r w:rsidR="00A670EE">
        <w:rPr>
          <w:rFonts w:ascii="Arial" w:hAnsi="Arial" w:cs="Arial"/>
          <w:b/>
        </w:rPr>
        <w:t>XX/120/</w:t>
      </w:r>
      <w:r w:rsidRPr="00EF65F2">
        <w:rPr>
          <w:rFonts w:ascii="Arial" w:hAnsi="Arial" w:cs="Arial"/>
          <w:b/>
        </w:rPr>
        <w:t>16</w:t>
      </w:r>
    </w:p>
    <w:p w14:paraId="177F3BC0" w14:textId="77777777" w:rsidR="00EF65F2" w:rsidRPr="00EF65F2" w:rsidRDefault="00EF65F2" w:rsidP="00EF65F2">
      <w:pPr>
        <w:pStyle w:val="Bezodstpw"/>
        <w:spacing w:line="276" w:lineRule="auto"/>
        <w:jc w:val="center"/>
        <w:rPr>
          <w:rFonts w:ascii="Arial" w:hAnsi="Arial" w:cs="Arial"/>
          <w:b/>
        </w:rPr>
      </w:pPr>
      <w:r w:rsidRPr="00EF65F2">
        <w:rPr>
          <w:rFonts w:ascii="Arial" w:hAnsi="Arial" w:cs="Arial"/>
          <w:b/>
        </w:rPr>
        <w:t>Rady Miejskiej w Wyśmierzycach</w:t>
      </w:r>
    </w:p>
    <w:p w14:paraId="0723F485" w14:textId="6C5E9F65" w:rsidR="00EF65F2" w:rsidRPr="00EF65F2" w:rsidRDefault="00EF65F2" w:rsidP="00EF65F2">
      <w:pPr>
        <w:pStyle w:val="Bezodstpw"/>
        <w:spacing w:line="276" w:lineRule="auto"/>
        <w:jc w:val="center"/>
        <w:rPr>
          <w:rFonts w:ascii="Arial" w:hAnsi="Arial" w:cs="Arial"/>
          <w:b/>
        </w:rPr>
      </w:pPr>
      <w:r w:rsidRPr="00EF65F2">
        <w:rPr>
          <w:rFonts w:ascii="Arial" w:hAnsi="Arial" w:cs="Arial"/>
          <w:b/>
        </w:rPr>
        <w:t xml:space="preserve">z dnia </w:t>
      </w:r>
      <w:r w:rsidR="00A670EE">
        <w:rPr>
          <w:rFonts w:ascii="Arial" w:hAnsi="Arial" w:cs="Arial"/>
          <w:b/>
        </w:rPr>
        <w:t>24 listopada 2016 roku.</w:t>
      </w:r>
    </w:p>
    <w:p w14:paraId="3019624B" w14:textId="77777777" w:rsidR="00A670EE" w:rsidRDefault="00A670EE" w:rsidP="00EF65F2">
      <w:pPr>
        <w:pStyle w:val="Bezodstpw"/>
        <w:spacing w:line="276" w:lineRule="auto"/>
        <w:jc w:val="center"/>
        <w:rPr>
          <w:rFonts w:ascii="Arial" w:hAnsi="Arial" w:cs="Arial"/>
          <w:b/>
        </w:rPr>
      </w:pPr>
    </w:p>
    <w:p w14:paraId="2FF3B9DD" w14:textId="0515CB00" w:rsidR="00EF65F2" w:rsidRPr="00EF65F2" w:rsidRDefault="00EF65F2" w:rsidP="00EF65F2">
      <w:pPr>
        <w:pStyle w:val="Bezodstpw"/>
        <w:spacing w:line="276" w:lineRule="auto"/>
        <w:jc w:val="center"/>
        <w:rPr>
          <w:rFonts w:ascii="Arial" w:hAnsi="Arial" w:cs="Arial"/>
          <w:b/>
        </w:rPr>
      </w:pPr>
      <w:r w:rsidRPr="00EF65F2">
        <w:rPr>
          <w:rFonts w:ascii="Arial" w:hAnsi="Arial" w:cs="Arial"/>
          <w:b/>
        </w:rPr>
        <w:t>w sprawie: likwidacji Miejsko-Gminnego Zespołu Ekonomic</w:t>
      </w:r>
      <w:r>
        <w:rPr>
          <w:rFonts w:ascii="Arial" w:hAnsi="Arial" w:cs="Arial"/>
          <w:b/>
        </w:rPr>
        <w:t>zno - Administracyjnego Szkół w </w:t>
      </w:r>
      <w:r w:rsidRPr="00EF65F2">
        <w:rPr>
          <w:rFonts w:ascii="Arial" w:hAnsi="Arial" w:cs="Arial"/>
          <w:b/>
        </w:rPr>
        <w:t>Wyśmierzycach</w:t>
      </w:r>
    </w:p>
    <w:p w14:paraId="14B814C8" w14:textId="77777777" w:rsidR="00B27FE8" w:rsidRPr="00EF65F2" w:rsidRDefault="00B27FE8" w:rsidP="00EF65F2">
      <w:pPr>
        <w:spacing w:line="276" w:lineRule="auto"/>
        <w:jc w:val="center"/>
        <w:rPr>
          <w:rFonts w:ascii="Arial" w:hAnsi="Arial" w:cs="Arial"/>
          <w:b/>
        </w:rPr>
      </w:pPr>
    </w:p>
    <w:p w14:paraId="7502063C" w14:textId="05E4A5A8" w:rsidR="009E456D" w:rsidRDefault="00EF65F2" w:rsidP="00EF65F2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Ustawa </w:t>
      </w:r>
      <w:r w:rsidRPr="00EF65F2">
        <w:rPr>
          <w:rFonts w:ascii="Arial" w:hAnsi="Arial" w:cs="Arial"/>
        </w:rPr>
        <w:t>z dnia 8 marca 1990 r. o samorządzie gminnym (</w:t>
      </w:r>
      <w:r w:rsidR="00316989">
        <w:rPr>
          <w:rFonts w:ascii="Arial" w:hAnsi="Arial" w:cs="Arial"/>
        </w:rPr>
        <w:t>t.</w:t>
      </w:r>
      <w:r w:rsidR="00A670EE">
        <w:rPr>
          <w:rFonts w:ascii="Arial" w:hAnsi="Arial" w:cs="Arial"/>
        </w:rPr>
        <w:t xml:space="preserve"> </w:t>
      </w:r>
      <w:r w:rsidR="00316989">
        <w:rPr>
          <w:rFonts w:ascii="Arial" w:hAnsi="Arial" w:cs="Arial"/>
        </w:rPr>
        <w:t xml:space="preserve">j. </w:t>
      </w:r>
      <w:r w:rsidRPr="00EF65F2">
        <w:rPr>
          <w:rFonts w:ascii="Arial" w:hAnsi="Arial" w:cs="Arial"/>
        </w:rPr>
        <w:t>Dz. U. z 2016 r. poz. 446</w:t>
      </w:r>
      <w:r w:rsidR="00A670EE">
        <w:rPr>
          <w:rFonts w:ascii="Arial" w:hAnsi="Arial" w:cs="Arial"/>
        </w:rPr>
        <w:t xml:space="preserve"> ze zm.</w:t>
      </w:r>
      <w:r w:rsidRPr="00EF65F2">
        <w:rPr>
          <w:rFonts w:ascii="Arial" w:hAnsi="Arial" w:cs="Arial"/>
        </w:rPr>
        <w:t>) oraz ustaw</w:t>
      </w:r>
      <w:r>
        <w:rPr>
          <w:rFonts w:ascii="Arial" w:hAnsi="Arial" w:cs="Arial"/>
        </w:rPr>
        <w:t>a</w:t>
      </w:r>
      <w:r w:rsidRPr="00EF65F2">
        <w:rPr>
          <w:rFonts w:ascii="Arial" w:hAnsi="Arial" w:cs="Arial"/>
        </w:rPr>
        <w:t xml:space="preserve"> z dnia 27 sierpnia 2009</w:t>
      </w:r>
      <w:r w:rsidR="00A670EE">
        <w:rPr>
          <w:rFonts w:ascii="Arial" w:hAnsi="Arial" w:cs="Arial"/>
        </w:rPr>
        <w:t xml:space="preserve"> </w:t>
      </w:r>
      <w:r w:rsidRPr="00EF65F2">
        <w:rPr>
          <w:rFonts w:ascii="Arial" w:hAnsi="Arial" w:cs="Arial"/>
        </w:rPr>
        <w:t>r. o finansach pub</w:t>
      </w:r>
      <w:r w:rsidR="00A670EE">
        <w:rPr>
          <w:rFonts w:ascii="Arial" w:hAnsi="Arial" w:cs="Arial"/>
        </w:rPr>
        <w:t>licznych (t. j. Dz. U. 2016 r. poz</w:t>
      </w:r>
      <w:r w:rsidRPr="00EF65F2">
        <w:rPr>
          <w:rFonts w:ascii="Arial" w:hAnsi="Arial" w:cs="Arial"/>
        </w:rPr>
        <w:t>.</w:t>
      </w:r>
      <w:r w:rsidR="00A670EE">
        <w:rPr>
          <w:rFonts w:ascii="Arial" w:hAnsi="Arial" w:cs="Arial"/>
        </w:rPr>
        <w:t xml:space="preserve"> 1870)</w:t>
      </w:r>
      <w:r>
        <w:rPr>
          <w:rFonts w:ascii="Arial" w:hAnsi="Arial" w:cs="Arial"/>
        </w:rPr>
        <w:t xml:space="preserve"> przyznają wyłączną kompetencję w zakresie likwidacji jednostek organizacyjnych Gminy organowi stanowiącemu jednostki samorządu terytorialnego.</w:t>
      </w:r>
    </w:p>
    <w:p w14:paraId="4EFF7C66" w14:textId="212B71E2" w:rsidR="00EF65F2" w:rsidRDefault="00EF65F2" w:rsidP="00EF65F2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Zgodnie z art. 48 ust. 1 ustawy z dnia 25 cz</w:t>
      </w:r>
      <w:r w:rsidR="00316989">
        <w:rPr>
          <w:rFonts w:ascii="Arial" w:hAnsi="Arial" w:cs="Arial"/>
        </w:rPr>
        <w:t>erwca 2015r. o zmianie ustawy o </w:t>
      </w:r>
      <w:r>
        <w:rPr>
          <w:rFonts w:ascii="Arial" w:hAnsi="Arial" w:cs="Arial"/>
        </w:rPr>
        <w:t>samorządzie gminnym i niektórych innych ustaw, która weszła w życie z dniem 1 stycznia 2016r., jednostki obsługi ekonomiczno-administracyjnej szkół i placówek, tworzone przez jednostki samorządu terytorialnego na podstawie art. 5 ust. 9 ustawy z dnia 7 września 1991</w:t>
      </w:r>
      <w:r w:rsidR="00A670E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</w:t>
      </w:r>
      <w:r w:rsidR="00A670E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o systemie oświaty mogą działać na dotychczasowych zasadach nie dłużej niż do 31 grudnia 2016r.</w:t>
      </w:r>
    </w:p>
    <w:p w14:paraId="2DF74002" w14:textId="2FD36F48" w:rsidR="00EF65F2" w:rsidRDefault="00EF65F2" w:rsidP="00EF65F2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Mając na uwadze ww. przepisy prawa oraz fakt braku wyrażenia zgody przez organ stanowiący tutejszej jednostki samorządu terytorialnego co do utworzenia Centrum Usług Wspólnych, podjęcie niniejszej uchwały i przekazanie dotychczasowych praw i obowiązków Zespołu Urzędowi Miejskiemu należy uznać za konieczne.</w:t>
      </w:r>
    </w:p>
    <w:p w14:paraId="69B613DF" w14:textId="77777777" w:rsidR="006360CA" w:rsidRDefault="006360CA" w:rsidP="00A433A0">
      <w:pPr>
        <w:spacing w:line="276" w:lineRule="auto"/>
        <w:jc w:val="center"/>
        <w:rPr>
          <w:rFonts w:ascii="Arial" w:hAnsi="Arial" w:cs="Arial"/>
          <w:b/>
        </w:rPr>
      </w:pPr>
    </w:p>
    <w:p w14:paraId="09253765" w14:textId="77777777" w:rsidR="006360CA" w:rsidRDefault="006360CA" w:rsidP="00A433A0">
      <w:pPr>
        <w:spacing w:line="276" w:lineRule="auto"/>
        <w:jc w:val="center"/>
        <w:rPr>
          <w:rFonts w:ascii="Arial" w:hAnsi="Arial" w:cs="Arial"/>
          <w:b/>
        </w:rPr>
      </w:pPr>
    </w:p>
    <w:p w14:paraId="0BA1D9DF" w14:textId="77777777" w:rsidR="00CF7CD0" w:rsidRDefault="00CF7CD0" w:rsidP="00CF7CD0">
      <w:pPr>
        <w:spacing w:after="0"/>
        <w:jc w:val="right"/>
        <w:rPr>
          <w:b/>
          <w:color w:val="FF0000"/>
        </w:rPr>
      </w:pPr>
      <w:r>
        <w:rPr>
          <w:b/>
          <w:color w:val="FF0000"/>
        </w:rPr>
        <w:t>Przewodniczący Rady</w:t>
      </w:r>
      <w:r>
        <w:rPr>
          <w:b/>
          <w:color w:val="FF0000"/>
        </w:rPr>
        <w:br/>
        <w:t>/-/Wojciech Sepioł</w:t>
      </w:r>
    </w:p>
    <w:p w14:paraId="73CAC7F3" w14:textId="77777777" w:rsidR="00070BFC" w:rsidRPr="00070BFC" w:rsidRDefault="00070BFC" w:rsidP="00C75C32">
      <w:pPr>
        <w:spacing w:line="276" w:lineRule="auto"/>
        <w:ind w:firstLine="708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070BFC" w:rsidRPr="00070B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71FA9"/>
    <w:multiLevelType w:val="hybridMultilevel"/>
    <w:tmpl w:val="82185494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296494"/>
    <w:multiLevelType w:val="hybridMultilevel"/>
    <w:tmpl w:val="6CEC0E9E"/>
    <w:lvl w:ilvl="0" w:tplc="6F1CF30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2790C"/>
    <w:multiLevelType w:val="hybridMultilevel"/>
    <w:tmpl w:val="E4AE8D72"/>
    <w:lvl w:ilvl="0" w:tplc="9F40CD20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FE2622"/>
    <w:multiLevelType w:val="hybridMultilevel"/>
    <w:tmpl w:val="365E18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153AD5"/>
    <w:multiLevelType w:val="hybridMultilevel"/>
    <w:tmpl w:val="BD9C7A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253D1A"/>
    <w:multiLevelType w:val="hybridMultilevel"/>
    <w:tmpl w:val="7E8C3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284DB5"/>
    <w:multiLevelType w:val="hybridMultilevel"/>
    <w:tmpl w:val="9E9EA9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9C62CE"/>
    <w:multiLevelType w:val="hybridMultilevel"/>
    <w:tmpl w:val="65B078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CC2E6C"/>
    <w:multiLevelType w:val="hybridMultilevel"/>
    <w:tmpl w:val="43323D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9C4B26"/>
    <w:multiLevelType w:val="hybridMultilevel"/>
    <w:tmpl w:val="4FE0CD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9"/>
  </w:num>
  <w:num w:numId="5">
    <w:abstractNumId w:val="2"/>
  </w:num>
  <w:num w:numId="6">
    <w:abstractNumId w:val="6"/>
  </w:num>
  <w:num w:numId="7">
    <w:abstractNumId w:val="7"/>
  </w:num>
  <w:num w:numId="8">
    <w:abstractNumId w:val="1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A25"/>
    <w:rsid w:val="00023A20"/>
    <w:rsid w:val="00070BFC"/>
    <w:rsid w:val="000714AB"/>
    <w:rsid w:val="00163D8E"/>
    <w:rsid w:val="00191A78"/>
    <w:rsid w:val="001A558E"/>
    <w:rsid w:val="001C0391"/>
    <w:rsid w:val="00211A2A"/>
    <w:rsid w:val="00237A1F"/>
    <w:rsid w:val="002434C8"/>
    <w:rsid w:val="002B54F2"/>
    <w:rsid w:val="003136FB"/>
    <w:rsid w:val="00316989"/>
    <w:rsid w:val="00380CF2"/>
    <w:rsid w:val="003C5366"/>
    <w:rsid w:val="003D26A9"/>
    <w:rsid w:val="003F0DB7"/>
    <w:rsid w:val="004D3305"/>
    <w:rsid w:val="005810FD"/>
    <w:rsid w:val="005B3923"/>
    <w:rsid w:val="005D330B"/>
    <w:rsid w:val="005F481F"/>
    <w:rsid w:val="006360CA"/>
    <w:rsid w:val="006A5D7C"/>
    <w:rsid w:val="006D60DF"/>
    <w:rsid w:val="00730A25"/>
    <w:rsid w:val="00786DA4"/>
    <w:rsid w:val="007B5AA3"/>
    <w:rsid w:val="00811821"/>
    <w:rsid w:val="00825DAD"/>
    <w:rsid w:val="008A6190"/>
    <w:rsid w:val="008F010F"/>
    <w:rsid w:val="009E456D"/>
    <w:rsid w:val="00A12773"/>
    <w:rsid w:val="00A237D9"/>
    <w:rsid w:val="00A433A0"/>
    <w:rsid w:val="00A670EE"/>
    <w:rsid w:val="00A96889"/>
    <w:rsid w:val="00A974F9"/>
    <w:rsid w:val="00B25B99"/>
    <w:rsid w:val="00B27FE8"/>
    <w:rsid w:val="00B435B6"/>
    <w:rsid w:val="00BC1F89"/>
    <w:rsid w:val="00BE17CB"/>
    <w:rsid w:val="00BE47B6"/>
    <w:rsid w:val="00BF4537"/>
    <w:rsid w:val="00C06480"/>
    <w:rsid w:val="00C32BF0"/>
    <w:rsid w:val="00C75C32"/>
    <w:rsid w:val="00CF4AA1"/>
    <w:rsid w:val="00CF7BD4"/>
    <w:rsid w:val="00CF7CD0"/>
    <w:rsid w:val="00D211FD"/>
    <w:rsid w:val="00D92C12"/>
    <w:rsid w:val="00DD051E"/>
    <w:rsid w:val="00E64154"/>
    <w:rsid w:val="00EF3CD7"/>
    <w:rsid w:val="00EF65F2"/>
    <w:rsid w:val="00F17C2A"/>
    <w:rsid w:val="00FF4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E0ED4"/>
  <w15:chartTrackingRefBased/>
  <w15:docId w15:val="{81AD0224-E6E6-484A-BB1E-89FD7C2E8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7A1F"/>
    <w:pPr>
      <w:ind w:left="720"/>
      <w:contextualSpacing/>
    </w:pPr>
  </w:style>
  <w:style w:type="paragraph" w:styleId="Bezodstpw">
    <w:name w:val="No Spacing"/>
    <w:uiPriority w:val="1"/>
    <w:qFormat/>
    <w:rsid w:val="006360CA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9688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688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688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68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688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68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68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30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628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9</cp:revision>
  <cp:lastPrinted>2016-11-28T06:55:00Z</cp:lastPrinted>
  <dcterms:created xsi:type="dcterms:W3CDTF">2016-11-16T06:50:00Z</dcterms:created>
  <dcterms:modified xsi:type="dcterms:W3CDTF">2016-11-30T08:46:00Z</dcterms:modified>
</cp:coreProperties>
</file>